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677" w:rsidRDefault="00D83CBD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>Starostka obce schvaluje rozpočtové opatření č.2/2019 k 31.3.2019</w:t>
      </w:r>
    </w:p>
    <w:p w:rsidR="00062677" w:rsidRDefault="00062677">
      <w:pPr>
        <w:tabs>
          <w:tab w:val="left" w:pos="9940"/>
        </w:tabs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062677" w:rsidRDefault="00D83CBD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Příjmy:</w:t>
      </w:r>
    </w:p>
    <w:p w:rsidR="00062677" w:rsidRDefault="00D83CBD">
      <w:pPr>
        <w:spacing w:after="200" w:line="276" w:lineRule="auto"/>
        <w:ind w:right="-16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1) Navýšíme pol. 1122-Daň z příjmů právnických osob za obce o </w:t>
      </w:r>
      <w:proofErr w:type="gramStart"/>
      <w:r>
        <w:rPr>
          <w:rFonts w:ascii="Calibri" w:eastAsia="Calibri" w:hAnsi="Calibri" w:cs="Calibri"/>
          <w:b/>
        </w:rPr>
        <w:t>69.000,-</w:t>
      </w:r>
      <w:proofErr w:type="gramEnd"/>
      <w:r>
        <w:rPr>
          <w:rFonts w:ascii="Calibri" w:eastAsia="Calibri" w:hAnsi="Calibri" w:cs="Calibri"/>
          <w:b/>
        </w:rPr>
        <w:t xml:space="preserve"> Kč</w:t>
      </w:r>
      <w:r>
        <w:rPr>
          <w:rFonts w:ascii="Calibri" w:eastAsia="Calibri" w:hAnsi="Calibri" w:cs="Calibri"/>
        </w:rPr>
        <w:t>. Ve výdajích o tuto částku navýšíme kap.  6399</w:t>
      </w:r>
      <w:r w:rsidR="00DB107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-</w:t>
      </w:r>
      <w:r w:rsidR="00DB107B">
        <w:rPr>
          <w:rFonts w:ascii="Calibri" w:eastAsia="Calibri" w:hAnsi="Calibri" w:cs="Calibri"/>
        </w:rPr>
        <w:t xml:space="preserve"> </w:t>
      </w:r>
      <w:bookmarkStart w:id="0" w:name="_GoBack"/>
      <w:bookmarkEnd w:id="0"/>
      <w:r>
        <w:rPr>
          <w:rFonts w:ascii="Calibri" w:eastAsia="Calibri" w:hAnsi="Calibri" w:cs="Calibri"/>
        </w:rPr>
        <w:t xml:space="preserve">Ostatní finanční operace pol. </w:t>
      </w:r>
      <w:proofErr w:type="gramStart"/>
      <w:r>
        <w:rPr>
          <w:rFonts w:ascii="Calibri" w:eastAsia="Calibri" w:hAnsi="Calibri" w:cs="Calibri"/>
        </w:rPr>
        <w:t>5365-Platby</w:t>
      </w:r>
      <w:proofErr w:type="gramEnd"/>
      <w:r>
        <w:rPr>
          <w:rFonts w:ascii="Calibri" w:eastAsia="Calibri" w:hAnsi="Calibri" w:cs="Calibri"/>
        </w:rPr>
        <w:t xml:space="preserve"> daní a poplatků krajům, obcím a státním fondům (daň z příjmů za obec za r.2018).</w:t>
      </w:r>
    </w:p>
    <w:p w:rsidR="00062677" w:rsidRDefault="00062677">
      <w:pPr>
        <w:spacing w:after="200" w:line="276" w:lineRule="auto"/>
        <w:ind w:right="-162"/>
        <w:rPr>
          <w:rFonts w:ascii="Calibri" w:eastAsia="Calibri" w:hAnsi="Calibri" w:cs="Calibri"/>
          <w:b/>
        </w:rPr>
      </w:pPr>
    </w:p>
    <w:p w:rsidR="00062677" w:rsidRDefault="00D83CBD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Výdaje:</w:t>
      </w:r>
    </w:p>
    <w:p w:rsidR="00062677" w:rsidRDefault="00D83CBD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1) Navýšíme kap. 2310-Pitná voda pol. 5192-Poskytnuté náhrady o </w:t>
      </w:r>
      <w:proofErr w:type="gramStart"/>
      <w:r>
        <w:rPr>
          <w:rFonts w:ascii="Calibri" w:eastAsia="Calibri" w:hAnsi="Calibri" w:cs="Calibri"/>
          <w:b/>
        </w:rPr>
        <w:t>30.000,-</w:t>
      </w:r>
      <w:proofErr w:type="gramEnd"/>
      <w:r>
        <w:rPr>
          <w:rFonts w:ascii="Calibri" w:eastAsia="Calibri" w:hAnsi="Calibri" w:cs="Calibri"/>
          <w:b/>
        </w:rPr>
        <w:t xml:space="preserve"> Kč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O tuto částku snížíme pol. </w:t>
      </w:r>
      <w:proofErr w:type="gramStart"/>
      <w:r>
        <w:rPr>
          <w:rFonts w:ascii="Calibri" w:eastAsia="Calibri" w:hAnsi="Calibri" w:cs="Calibri"/>
        </w:rPr>
        <w:t>8115-Změna</w:t>
      </w:r>
      <w:proofErr w:type="gramEnd"/>
      <w:r>
        <w:rPr>
          <w:rFonts w:ascii="Calibri" w:eastAsia="Calibri" w:hAnsi="Calibri" w:cs="Calibri"/>
        </w:rPr>
        <w:t xml:space="preserve"> stavu </w:t>
      </w:r>
      <w:proofErr w:type="spellStart"/>
      <w:r>
        <w:rPr>
          <w:rFonts w:ascii="Calibri" w:eastAsia="Calibri" w:hAnsi="Calibri" w:cs="Calibri"/>
        </w:rPr>
        <w:t>krátkodob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prostř</w:t>
      </w:r>
      <w:proofErr w:type="spellEnd"/>
      <w:r>
        <w:rPr>
          <w:rFonts w:ascii="Calibri" w:eastAsia="Calibri" w:hAnsi="Calibri" w:cs="Calibri"/>
        </w:rPr>
        <w:t xml:space="preserve">. na bankovních účtech (přeložka vodovod. řadu ve </w:t>
      </w:r>
      <w:proofErr w:type="spellStart"/>
      <w:r>
        <w:rPr>
          <w:rFonts w:ascii="Calibri" w:eastAsia="Calibri" w:hAnsi="Calibri" w:cs="Calibri"/>
        </w:rPr>
        <w:t>Zblově</w:t>
      </w:r>
      <w:proofErr w:type="spellEnd"/>
      <w:r>
        <w:rPr>
          <w:rFonts w:ascii="Calibri" w:eastAsia="Calibri" w:hAnsi="Calibri" w:cs="Calibri"/>
        </w:rPr>
        <w:t>).</w:t>
      </w:r>
    </w:p>
    <w:p w:rsidR="00062677" w:rsidRDefault="00062677">
      <w:pPr>
        <w:spacing w:after="200" w:line="276" w:lineRule="auto"/>
        <w:rPr>
          <w:rFonts w:ascii="Calibri" w:eastAsia="Calibri" w:hAnsi="Calibri" w:cs="Calibri"/>
          <w:color w:val="000000"/>
        </w:rPr>
      </w:pPr>
    </w:p>
    <w:p w:rsidR="00062677" w:rsidRDefault="00D83CBD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Termín: 31.3.2019 </w:t>
      </w:r>
    </w:p>
    <w:p w:rsidR="00062677" w:rsidRDefault="00D83CBD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Zodpovídá: Václava Wagnerová</w:t>
      </w:r>
    </w:p>
    <w:p w:rsidR="00062677" w:rsidRDefault="00062677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062677" w:rsidRDefault="00062677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:rsidR="00062677" w:rsidRDefault="00062677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:rsidR="00062677" w:rsidRDefault="00062677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:rsidR="00062677" w:rsidRDefault="00062677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:rsidR="00062677" w:rsidRDefault="00062677">
      <w:pPr>
        <w:spacing w:after="200" w:line="276" w:lineRule="auto"/>
        <w:rPr>
          <w:rFonts w:ascii="Calibri" w:eastAsia="Calibri" w:hAnsi="Calibri" w:cs="Calibri"/>
        </w:rPr>
      </w:pPr>
    </w:p>
    <w:p w:rsidR="00062677" w:rsidRDefault="00062677">
      <w:pPr>
        <w:spacing w:after="200" w:line="276" w:lineRule="auto"/>
        <w:rPr>
          <w:rFonts w:ascii="Calibri" w:eastAsia="Calibri" w:hAnsi="Calibri" w:cs="Calibri"/>
          <w:color w:val="000000"/>
        </w:rPr>
      </w:pPr>
    </w:p>
    <w:sectPr w:rsidR="00062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77"/>
    <w:rsid w:val="00062677"/>
    <w:rsid w:val="00D83CBD"/>
    <w:rsid w:val="00DB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DCC2"/>
  <w15:docId w15:val="{37B323CC-882A-4C93-A108-511084D7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Kristýna Kubínová</dc:creator>
  <cp:lastModifiedBy>Kristýna Kubínová</cp:lastModifiedBy>
  <cp:revision>2</cp:revision>
  <cp:lastPrinted>2019-04-26T13:02:00Z</cp:lastPrinted>
  <dcterms:created xsi:type="dcterms:W3CDTF">2019-04-26T13:16:00Z</dcterms:created>
  <dcterms:modified xsi:type="dcterms:W3CDTF">2019-04-26T13:16:00Z</dcterms:modified>
</cp:coreProperties>
</file>